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E" w:rsidRPr="007D6D64" w:rsidRDefault="0064234E" w:rsidP="0064234E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64234E" w:rsidRPr="007D6D64" w:rsidRDefault="0064234E" w:rsidP="0064234E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Default="0064234E" w:rsidP="0064234E">
      <w:pPr>
        <w:spacing w:after="0" w:line="280" w:lineRule="exact"/>
        <w:rPr>
          <w:sz w:val="28"/>
          <w:szCs w:val="28"/>
        </w:rPr>
      </w:pPr>
    </w:p>
    <w:p w:rsidR="0064234E" w:rsidRDefault="0064234E" w:rsidP="0064234E">
      <w:pPr>
        <w:spacing w:after="0" w:line="240" w:lineRule="auto"/>
        <w:ind w:left="4678"/>
        <w:rPr>
          <w:sz w:val="28"/>
          <w:szCs w:val="28"/>
        </w:rPr>
      </w:pPr>
    </w:p>
    <w:p w:rsidR="0064234E" w:rsidRPr="006C1164" w:rsidRDefault="0064234E" w:rsidP="0064234E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Pr="006C1164" w:rsidRDefault="0064234E" w:rsidP="0064234E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64234E" w:rsidRPr="006C1164" w:rsidRDefault="0064234E" w:rsidP="0064234E">
      <w:pPr>
        <w:spacing w:after="0" w:line="280" w:lineRule="exact"/>
        <w:rPr>
          <w:sz w:val="28"/>
          <w:szCs w:val="28"/>
        </w:rPr>
      </w:pPr>
    </w:p>
    <w:p w:rsidR="0064234E" w:rsidRDefault="0064234E" w:rsidP="0064234E">
      <w:pPr>
        <w:spacing w:after="0" w:line="240" w:lineRule="exact"/>
        <w:ind w:left="4820"/>
        <w:rPr>
          <w:sz w:val="28"/>
          <w:szCs w:val="28"/>
        </w:rPr>
      </w:pPr>
    </w:p>
    <w:p w:rsidR="0064234E" w:rsidRDefault="0064234E" w:rsidP="0064234E">
      <w:pPr>
        <w:spacing w:after="0" w:line="240" w:lineRule="exact"/>
        <w:ind w:left="4820"/>
        <w:rPr>
          <w:sz w:val="28"/>
          <w:szCs w:val="28"/>
        </w:rPr>
      </w:pPr>
    </w:p>
    <w:p w:rsidR="0064234E" w:rsidRDefault="0064234E" w:rsidP="0064234E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64234E" w:rsidRDefault="0064234E" w:rsidP="0064234E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64234E" w:rsidRDefault="0064234E" w:rsidP="0064234E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>марка телефона</w:t>
      </w:r>
      <w:r>
        <w:rPr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color w:val="000000"/>
          <w:sz w:val="28"/>
          <w:szCs w:val="28"/>
        </w:rPr>
        <w:t>IMEI:_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_________руб. В процессе использования выявились следующие недостатки: _____________ (перечисление недостатков). </w:t>
      </w:r>
      <w:r w:rsidR="008B4E7D">
        <w:rPr>
          <w:color w:val="000000"/>
          <w:sz w:val="28"/>
          <w:szCs w:val="28"/>
        </w:rPr>
        <w:t>Согласно официальному сайту производителя данного телефона, стоимость устранения данных недостатков составляет_____________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 Закона РФ «О защите прав потребителей», п</w:t>
      </w:r>
      <w:r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товар этой же марки (этих же модели и (или) артикула);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соразмерного уменьшения покупной цены;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отказаться</w:t>
      </w:r>
      <w:proofErr w:type="gramEnd"/>
      <w:r w:rsidRPr="0088070C">
        <w:rPr>
          <w:color w:val="000000"/>
          <w:sz w:val="28"/>
          <w:szCs w:val="28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</w:t>
      </w:r>
      <w:r w:rsidRPr="0088070C">
        <w:rPr>
          <w:color w:val="000000"/>
          <w:sz w:val="28"/>
          <w:szCs w:val="28"/>
        </w:rPr>
        <w:lastRenderedPageBreak/>
        <w:t>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обнаружение</w:t>
      </w:r>
      <w:proofErr w:type="gramEnd"/>
      <w:r w:rsidRPr="0088070C">
        <w:rPr>
          <w:color w:val="000000"/>
          <w:sz w:val="28"/>
          <w:szCs w:val="28"/>
        </w:rPr>
        <w:t xml:space="preserve"> существенного недостатка товара;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нарушение</w:t>
      </w:r>
      <w:proofErr w:type="gramEnd"/>
      <w:r w:rsidRPr="0088070C">
        <w:rPr>
          <w:color w:val="000000"/>
          <w:sz w:val="28"/>
          <w:szCs w:val="28"/>
        </w:rPr>
        <w:t xml:space="preserve"> установленных настоящим Законом сроков устранения недостатков товара;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невозможность</w:t>
      </w:r>
      <w:proofErr w:type="gramEnd"/>
      <w:r w:rsidRPr="0088070C">
        <w:rPr>
          <w:color w:val="000000"/>
          <w:sz w:val="28"/>
          <w:szCs w:val="28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FB7ABC">
        <w:rPr>
          <w:b/>
          <w:color w:val="000000"/>
          <w:sz w:val="28"/>
          <w:szCs w:val="28"/>
        </w:rPr>
        <w:t>связи с изл</w:t>
      </w:r>
      <w:r>
        <w:rPr>
          <w:b/>
          <w:color w:val="000000"/>
          <w:sz w:val="28"/>
          <w:szCs w:val="28"/>
        </w:rPr>
        <w:t xml:space="preserve">оженным, руководствуясь статьей 18 </w:t>
      </w:r>
      <w:r w:rsidRPr="00FB7ABC">
        <w:rPr>
          <w:b/>
          <w:color w:val="000000"/>
          <w:sz w:val="28"/>
          <w:szCs w:val="28"/>
        </w:rPr>
        <w:t xml:space="preserve">Закона РФ «О защите прав потребителей», предлагаем добровольно устранить нарушение прав потребителя, то есть </w:t>
      </w:r>
      <w:r w:rsidR="008B4E7D">
        <w:rPr>
          <w:b/>
          <w:color w:val="000000"/>
          <w:sz w:val="28"/>
          <w:szCs w:val="28"/>
        </w:rPr>
        <w:t>соразмерно уменьшить цену телефона исходя</w:t>
      </w:r>
      <w:bookmarkStart w:id="0" w:name="_GoBack"/>
      <w:bookmarkEnd w:id="0"/>
      <w:r w:rsidR="008B4E7D">
        <w:rPr>
          <w:b/>
          <w:color w:val="000000"/>
          <w:sz w:val="28"/>
          <w:szCs w:val="28"/>
        </w:rPr>
        <w:t xml:space="preserve"> их стоимости устранения данных недостатков.</w:t>
      </w:r>
    </w:p>
    <w:p w:rsidR="0064234E" w:rsidRPr="00754B29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просим предоставить по указанному адресу, а также сообщить по телефону, в установленный законом десятидневный срок.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64234E" w:rsidRDefault="0064234E" w:rsidP="0064234E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64234E" w:rsidRDefault="0064234E" w:rsidP="0064234E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64234E" w:rsidRDefault="0064234E" w:rsidP="0064234E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234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B4E7D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C4CB-683B-4690-A670-23BF7AB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15</cp:revision>
  <cp:lastPrinted>2016-11-16T18:03:00Z</cp:lastPrinted>
  <dcterms:created xsi:type="dcterms:W3CDTF">2015-05-18T06:08:00Z</dcterms:created>
  <dcterms:modified xsi:type="dcterms:W3CDTF">2018-08-04T10:44:00Z</dcterms:modified>
</cp:coreProperties>
</file>